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45" w:rsidRDefault="00CB1345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" cy="3810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45" w:rsidRPr="00C31D23" w:rsidRDefault="00CB1345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31D23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дминистрация муниципального образования</w:t>
      </w:r>
    </w:p>
    <w:p w:rsidR="00CB1345" w:rsidRPr="00C31D23" w:rsidRDefault="00CB1345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D23">
        <w:rPr>
          <w:rFonts w:ascii="Times New Roman" w:eastAsia="Times New Roman" w:hAnsi="Times New Roman"/>
          <w:b/>
          <w:sz w:val="28"/>
          <w:szCs w:val="28"/>
          <w:lang w:eastAsia="ru-RU"/>
        </w:rPr>
        <w:t>Старопольское сельское поселение</w:t>
      </w:r>
    </w:p>
    <w:p w:rsidR="00CB1345" w:rsidRPr="00C31D23" w:rsidRDefault="00CB1345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D23">
        <w:rPr>
          <w:rFonts w:ascii="Times New Roman" w:eastAsia="Times New Roman" w:hAnsi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B1345" w:rsidRPr="00C31D23" w:rsidRDefault="00CB1345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345" w:rsidRPr="00C31D23" w:rsidRDefault="00CB1345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345" w:rsidRDefault="00CB1345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proofErr w:type="gramStart"/>
      <w:r w:rsidRPr="00C31D23">
        <w:rPr>
          <w:rFonts w:ascii="Times New Roman" w:eastAsia="Times New Roman" w:hAnsi="Times New Roman"/>
          <w:b/>
          <w:sz w:val="32"/>
          <w:szCs w:val="28"/>
          <w:lang w:eastAsia="ru-RU"/>
        </w:rPr>
        <w:t>П</w:t>
      </w:r>
      <w:proofErr w:type="gramEnd"/>
      <w:r w:rsidRPr="00C31D2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 С Т А Н О В Л Е Н И Е</w:t>
      </w:r>
    </w:p>
    <w:p w:rsidR="007E7A6D" w:rsidRPr="00C31D23" w:rsidRDefault="007E7A6D" w:rsidP="00CB13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CB1345" w:rsidRPr="00C31D23" w:rsidRDefault="00877670" w:rsidP="007E7A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6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26.02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.2016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B1345" w:rsidRPr="008776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E7A6D" w:rsidRPr="00877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№ 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776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56</w:t>
      </w:r>
      <w:r w:rsidR="00CB1345" w:rsidRPr="008776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-п</w:t>
      </w:r>
      <w:r w:rsidR="00CB1345" w:rsidRPr="00C31D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B1345" w:rsidRPr="00C31D23" w:rsidRDefault="00CB1345" w:rsidP="007E7A6D">
      <w:pPr>
        <w:pStyle w:val="nf"/>
        <w:spacing w:before="0" w:beforeAutospacing="0" w:after="0" w:afterAutospacing="0"/>
        <w:rPr>
          <w:sz w:val="28"/>
        </w:rPr>
      </w:pPr>
      <w:r w:rsidRPr="00C31D23">
        <w:rPr>
          <w:sz w:val="28"/>
        </w:rPr>
        <w:t> </w:t>
      </w:r>
    </w:p>
    <w:p w:rsidR="00CB1345" w:rsidRPr="00C31D23" w:rsidRDefault="00CB1345" w:rsidP="007E7A6D">
      <w:pPr>
        <w:pStyle w:val="nf"/>
        <w:spacing w:before="0" w:beforeAutospacing="0" w:after="0" w:afterAutospacing="0"/>
        <w:rPr>
          <w:sz w:val="28"/>
        </w:rPr>
      </w:pPr>
    </w:p>
    <w:p w:rsidR="00CB1345" w:rsidRPr="007E7A6D" w:rsidRDefault="00CB1345" w:rsidP="007E7A6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1D23">
        <w:rPr>
          <w:rFonts w:ascii="Times New Roman" w:hAnsi="Times New Roman"/>
          <w:b/>
          <w:sz w:val="28"/>
          <w:szCs w:val="28"/>
        </w:rPr>
        <w:t>Об утверждении административных регламент</w:t>
      </w:r>
      <w:r>
        <w:rPr>
          <w:rFonts w:ascii="Times New Roman" w:hAnsi="Times New Roman"/>
          <w:b/>
          <w:sz w:val="28"/>
          <w:szCs w:val="28"/>
        </w:rPr>
        <w:t>а</w:t>
      </w:r>
      <w:r w:rsidRPr="00C31D23">
        <w:rPr>
          <w:rFonts w:ascii="Times New Roman" w:hAnsi="Times New Roman"/>
          <w:b/>
          <w:sz w:val="28"/>
          <w:szCs w:val="28"/>
        </w:rPr>
        <w:t xml:space="preserve"> </w:t>
      </w:r>
      <w:r w:rsidRPr="008D4149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Pr="007E7A6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511347">
        <w:rPr>
          <w:rFonts w:ascii="Times New Roman" w:hAnsi="Times New Roman" w:cs="Times New Roman"/>
          <w:b/>
          <w:sz w:val="28"/>
          <w:szCs w:val="28"/>
        </w:rPr>
        <w:t>«В</w:t>
      </w:r>
      <w:r w:rsidR="007E7A6D" w:rsidRPr="007E7A6D">
        <w:rPr>
          <w:rFonts w:ascii="Times New Roman" w:hAnsi="Times New Roman" w:cs="Times New Roman"/>
          <w:b/>
          <w:bCs/>
          <w:sz w:val="28"/>
          <w:szCs w:val="28"/>
        </w:rPr>
        <w:t>ыдач</w:t>
      </w:r>
      <w:r w:rsidR="0051134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7A6D" w:rsidRPr="007E7A6D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на захоронение </w:t>
      </w:r>
      <w:r w:rsidR="007E7A6D" w:rsidRPr="007E7A6D">
        <w:rPr>
          <w:rFonts w:ascii="Times New Roman" w:hAnsi="Times New Roman" w:cs="Times New Roman"/>
          <w:b/>
          <w:sz w:val="28"/>
          <w:szCs w:val="28"/>
        </w:rPr>
        <w:t>и подзахоронение на гражданских кладбищах муниципального образования</w:t>
      </w:r>
      <w:r w:rsidRPr="007E7A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B1345" w:rsidRPr="00C31D23" w:rsidRDefault="00CB1345" w:rsidP="007E7A6D">
      <w:pPr>
        <w:spacing w:after="0" w:line="240" w:lineRule="auto"/>
        <w:ind w:right="3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345" w:rsidRPr="00897F98" w:rsidRDefault="00CB1345" w:rsidP="007E7A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D23">
        <w:rPr>
          <w:rFonts w:ascii="Times New Roman" w:hAnsi="Times New Roman"/>
          <w:sz w:val="28"/>
          <w:szCs w:val="28"/>
        </w:rPr>
        <w:t xml:space="preserve">В соответствии </w:t>
      </w:r>
      <w:r w:rsidRPr="0080682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82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E7A6D" w:rsidRPr="007E7A6D">
        <w:rPr>
          <w:rFonts w:ascii="Times New Roman" w:hAnsi="Times New Roman" w:cs="Times New Roman"/>
          <w:sz w:val="28"/>
          <w:szCs w:val="28"/>
        </w:rPr>
        <w:t>ом</w:t>
      </w:r>
      <w:r w:rsidRPr="0080682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822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8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E7A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E7A6D">
        <w:rPr>
          <w:rFonts w:ascii="Times New Roman" w:hAnsi="Times New Roman" w:cs="Times New Roman"/>
          <w:sz w:val="28"/>
          <w:szCs w:val="28"/>
        </w:rPr>
        <w:t>ом</w:t>
      </w:r>
      <w:r w:rsidRPr="00806822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D23">
        <w:rPr>
          <w:rFonts w:ascii="Times New Roman" w:hAnsi="Times New Roman"/>
          <w:sz w:val="28"/>
          <w:szCs w:val="28"/>
        </w:rPr>
        <w:t>с Федеральным законом от 27.07.2010 №210-ФЗ "Об организации предоставления государственных и муниципальных услуг</w:t>
      </w:r>
      <w:r w:rsidRPr="00C31D23">
        <w:rPr>
          <w:rFonts w:ascii="Times New Roman" w:eastAsia="Tahoma" w:hAnsi="Times New Roman"/>
          <w:sz w:val="28"/>
          <w:szCs w:val="28"/>
        </w:rPr>
        <w:t xml:space="preserve">, </w:t>
      </w:r>
      <w:r w:rsidRPr="00C31D23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03.05.2011 г. № 340-п «Об утверждении Порядка разработки и утверждения административных регламентов предоставления государственных услуг</w:t>
      </w:r>
      <w:proofErr w:type="gramEnd"/>
      <w:r w:rsidRPr="00C31D23">
        <w:rPr>
          <w:rFonts w:ascii="Times New Roman" w:hAnsi="Times New Roman"/>
          <w:sz w:val="28"/>
          <w:szCs w:val="28"/>
        </w:rPr>
        <w:t>» администрация</w:t>
      </w:r>
      <w:r w:rsidRPr="00C31D23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Старопольского сельского поселения </w:t>
      </w:r>
      <w:r w:rsidRPr="00897F98">
        <w:rPr>
          <w:rFonts w:ascii="Times New Roman" w:eastAsia="Times New Roman" w:hAnsi="Times New Roman"/>
          <w:b/>
          <w:i/>
          <w:spacing w:val="40"/>
          <w:sz w:val="28"/>
          <w:szCs w:val="24"/>
          <w:lang w:eastAsia="ru-RU"/>
        </w:rPr>
        <w:t>постановляет</w:t>
      </w:r>
      <w:r w:rsidRPr="00897F98">
        <w:rPr>
          <w:rFonts w:ascii="Times New Roman" w:eastAsia="Times New Roman" w:hAnsi="Times New Roman"/>
          <w:i/>
          <w:sz w:val="28"/>
          <w:szCs w:val="24"/>
          <w:lang w:eastAsia="ru-RU"/>
        </w:rPr>
        <w:t>:</w:t>
      </w:r>
    </w:p>
    <w:p w:rsidR="00CB1345" w:rsidRPr="00C31D23" w:rsidRDefault="00CB1345" w:rsidP="007E7A6D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345" w:rsidRPr="009558B7" w:rsidRDefault="00CB1345" w:rsidP="00E53E26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58B7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9558B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558B7">
        <w:rPr>
          <w:rFonts w:ascii="Times New Roman" w:hAnsi="Times New Roman"/>
          <w:bCs/>
          <w:spacing w:val="1"/>
          <w:sz w:val="28"/>
          <w:szCs w:val="28"/>
        </w:rPr>
        <w:t>об исп</w:t>
      </w:r>
      <w:r w:rsidRPr="009558B7">
        <w:rPr>
          <w:rFonts w:ascii="Times New Roman" w:hAnsi="Times New Roman"/>
          <w:sz w:val="28"/>
          <w:szCs w:val="28"/>
        </w:rPr>
        <w:t>олнении муниципальной услуги</w:t>
      </w:r>
      <w:r w:rsidRPr="009558B7">
        <w:rPr>
          <w:rFonts w:ascii="Times New Roman" w:hAnsi="Times New Roman" w:cs="Times New Roman"/>
          <w:sz w:val="28"/>
          <w:szCs w:val="28"/>
        </w:rPr>
        <w:t xml:space="preserve"> </w:t>
      </w:r>
      <w:r w:rsidR="00511347">
        <w:rPr>
          <w:rFonts w:ascii="Times New Roman" w:hAnsi="Times New Roman" w:cs="Times New Roman"/>
          <w:sz w:val="28"/>
          <w:szCs w:val="28"/>
        </w:rPr>
        <w:t>«В</w:t>
      </w:r>
      <w:r w:rsidRPr="00944077">
        <w:rPr>
          <w:rFonts w:ascii="Times New Roman" w:hAnsi="Times New Roman" w:cs="Times New Roman"/>
          <w:bCs/>
          <w:sz w:val="28"/>
          <w:szCs w:val="28"/>
        </w:rPr>
        <w:t>ыдач</w:t>
      </w:r>
      <w:r w:rsidR="00511347">
        <w:rPr>
          <w:rFonts w:ascii="Times New Roman" w:hAnsi="Times New Roman" w:cs="Times New Roman"/>
          <w:bCs/>
          <w:sz w:val="28"/>
          <w:szCs w:val="28"/>
        </w:rPr>
        <w:t>а</w:t>
      </w:r>
      <w:r w:rsidRPr="00944077">
        <w:rPr>
          <w:rFonts w:ascii="Times New Roman" w:hAnsi="Times New Roman" w:cs="Times New Roman"/>
          <w:bCs/>
          <w:sz w:val="28"/>
          <w:szCs w:val="28"/>
        </w:rPr>
        <w:t xml:space="preserve"> разрешений на захоронение </w:t>
      </w:r>
      <w:r w:rsidRPr="00944077">
        <w:rPr>
          <w:rFonts w:ascii="Times New Roman" w:hAnsi="Times New Roman" w:cs="Times New Roman"/>
          <w:sz w:val="28"/>
          <w:szCs w:val="28"/>
        </w:rPr>
        <w:t>и подзахоронение на гражданских кладбищах муниципального образования</w:t>
      </w:r>
      <w:r w:rsidR="00511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B1345" w:rsidRPr="00E53E26" w:rsidRDefault="00CB1345" w:rsidP="00E53E2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3E26">
        <w:rPr>
          <w:rFonts w:ascii="Times New Roman" w:eastAsia="Times New Roman" w:hAnsi="Times New Roman"/>
          <w:sz w:val="28"/>
          <w:szCs w:val="28"/>
          <w:lang w:eastAsia="ar-SA"/>
        </w:rPr>
        <w:t xml:space="preserve">Опубликовать настоящее постановление на официальном сайте администрации </w:t>
      </w:r>
      <w:r w:rsidRPr="00E53E26">
        <w:rPr>
          <w:rFonts w:ascii="Times New Roman" w:eastAsia="Times New Roman" w:hAnsi="Times New Roman"/>
          <w:sz w:val="28"/>
          <w:szCs w:val="24"/>
          <w:lang w:eastAsia="ru-RU"/>
        </w:rPr>
        <w:t>Старопольского сельского поселения</w:t>
      </w:r>
      <w:r w:rsidRPr="00E53E2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B1345" w:rsidRPr="00C31D23" w:rsidRDefault="00CB1345" w:rsidP="00E53E2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D23">
        <w:rPr>
          <w:rFonts w:ascii="Times New Roman" w:eastAsia="Times New Roman" w:hAnsi="Times New Roman"/>
          <w:sz w:val="28"/>
          <w:szCs w:val="24"/>
          <w:lang w:eastAsia="ru-RU"/>
        </w:rPr>
        <w:t>Контроль</w:t>
      </w:r>
      <w:r w:rsidRPr="00C31D23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исполнения данного постановления оставляю за собой.</w:t>
      </w:r>
    </w:p>
    <w:p w:rsidR="00CB1345" w:rsidRPr="00C31D23" w:rsidRDefault="00CB1345" w:rsidP="007E7A6D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345" w:rsidRPr="00C31D23" w:rsidRDefault="00CB1345" w:rsidP="007E7A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345" w:rsidRPr="00C31D23" w:rsidRDefault="00CB1345" w:rsidP="007E7A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345" w:rsidRPr="00C31D23" w:rsidRDefault="00CB1345" w:rsidP="007E7A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345" w:rsidRPr="00C31D23" w:rsidRDefault="00CB1345" w:rsidP="007E7A6D">
      <w:pPr>
        <w:pStyle w:val="nf"/>
        <w:spacing w:before="0" w:beforeAutospacing="0" w:after="0" w:afterAutospacing="0"/>
        <w:jc w:val="both"/>
        <w:rPr>
          <w:sz w:val="28"/>
        </w:rPr>
        <w:sectPr w:rsidR="00CB1345" w:rsidRPr="00C31D23" w:rsidSect="00CB1345">
          <w:footerReference w:type="default" r:id="rId11"/>
          <w:pgSz w:w="11906" w:h="16838"/>
          <w:pgMar w:top="993" w:right="851" w:bottom="851" w:left="1418" w:header="720" w:footer="720" w:gutter="0"/>
          <w:cols w:space="720"/>
          <w:titlePg/>
          <w:docGrid w:linePitch="360"/>
        </w:sectPr>
      </w:pPr>
      <w:r>
        <w:rPr>
          <w:sz w:val="28"/>
        </w:rPr>
        <w:t>Г</w:t>
      </w:r>
      <w:r w:rsidRPr="00C31D23">
        <w:rPr>
          <w:sz w:val="28"/>
        </w:rPr>
        <w:t>лав</w:t>
      </w:r>
      <w:r>
        <w:rPr>
          <w:sz w:val="28"/>
        </w:rPr>
        <w:t>а</w:t>
      </w:r>
      <w:r w:rsidRPr="00C31D23">
        <w:rPr>
          <w:sz w:val="28"/>
        </w:rPr>
        <w:t xml:space="preserve"> администрации                                                                     А.В. </w:t>
      </w:r>
      <w:proofErr w:type="gramStart"/>
      <w:r w:rsidRPr="00C31D23">
        <w:rPr>
          <w:sz w:val="28"/>
        </w:rPr>
        <w:t>Голяка</w:t>
      </w:r>
      <w:proofErr w:type="gramEnd"/>
    </w:p>
    <w:p w:rsidR="00CB1345" w:rsidRPr="00B574FE" w:rsidRDefault="00CB1345" w:rsidP="00CB1345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ascii="Times New Roman" w:hAnsi="Times New Roman" w:cs="Times New Roman"/>
          <w:bCs/>
          <w:color w:val="000000"/>
        </w:rPr>
      </w:pPr>
      <w:r w:rsidRPr="00B574FE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Pr="00B574FE">
        <w:rPr>
          <w:rFonts w:ascii="Times New Roman" w:hAnsi="Times New Roman" w:cs="Times New Roman"/>
          <w:bCs/>
          <w:color w:val="000000"/>
        </w:rPr>
        <w:t xml:space="preserve">Приложение </w:t>
      </w:r>
    </w:p>
    <w:p w:rsidR="00CB1345" w:rsidRPr="00B574FE" w:rsidRDefault="00CB1345" w:rsidP="00CB1345">
      <w:pPr>
        <w:suppressAutoHyphens/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</w:rPr>
      </w:pPr>
      <w:r w:rsidRPr="00B574FE">
        <w:rPr>
          <w:rFonts w:ascii="Times New Roman" w:hAnsi="Times New Roman" w:cs="Times New Roman"/>
        </w:rPr>
        <w:t xml:space="preserve">к  постановлению администрации </w:t>
      </w:r>
    </w:p>
    <w:p w:rsidR="00CB1345" w:rsidRPr="00B574FE" w:rsidRDefault="00CB1345" w:rsidP="00CB1345">
      <w:pPr>
        <w:suppressAutoHyphens/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</w:rPr>
      </w:pPr>
      <w:r w:rsidRPr="00B574FE">
        <w:rPr>
          <w:rFonts w:ascii="Times New Roman" w:hAnsi="Times New Roman" w:cs="Times New Roman"/>
        </w:rPr>
        <w:t>Старопольского сельского поселения</w:t>
      </w:r>
    </w:p>
    <w:p w:rsidR="00CB1345" w:rsidRPr="00B574FE" w:rsidRDefault="00CB1345" w:rsidP="00CB1345">
      <w:pPr>
        <w:suppressAutoHyphens/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</w:rPr>
      </w:pPr>
      <w:r w:rsidRPr="00877670">
        <w:rPr>
          <w:rFonts w:ascii="Times New Roman" w:hAnsi="Times New Roman" w:cs="Times New Roman"/>
        </w:rPr>
        <w:t xml:space="preserve">от </w:t>
      </w:r>
      <w:r w:rsidR="00877670" w:rsidRPr="00877670">
        <w:rPr>
          <w:rFonts w:ascii="Times New Roman" w:hAnsi="Times New Roman" w:cs="Times New Roman"/>
        </w:rPr>
        <w:t>26.02.</w:t>
      </w:r>
      <w:r w:rsidRPr="00877670">
        <w:rPr>
          <w:rFonts w:ascii="Times New Roman" w:hAnsi="Times New Roman" w:cs="Times New Roman"/>
        </w:rPr>
        <w:t xml:space="preserve">2016г.  № </w:t>
      </w:r>
      <w:r w:rsidR="00877670" w:rsidRPr="00877670">
        <w:rPr>
          <w:rFonts w:ascii="Times New Roman" w:hAnsi="Times New Roman" w:cs="Times New Roman"/>
        </w:rPr>
        <w:t>56</w:t>
      </w:r>
      <w:r w:rsidRPr="00877670">
        <w:rPr>
          <w:rFonts w:ascii="Times New Roman" w:hAnsi="Times New Roman" w:cs="Times New Roman"/>
        </w:rPr>
        <w:t>-п</w:t>
      </w:r>
    </w:p>
    <w:p w:rsidR="00CB1345" w:rsidRPr="00897F98" w:rsidRDefault="00CB1345" w:rsidP="00CB1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345" w:rsidRPr="008D4149" w:rsidRDefault="00CB1345" w:rsidP="00CB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149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8D4149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7E7A6D" w:rsidRDefault="00CB1345" w:rsidP="00CB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A6D" w:rsidRDefault="00511347" w:rsidP="00CB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CB1345" w:rsidRPr="0030413C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B1345" w:rsidRPr="0030413C">
        <w:rPr>
          <w:rFonts w:ascii="Times New Roman" w:hAnsi="Times New Roman" w:cs="Times New Roman"/>
          <w:b/>
          <w:sz w:val="28"/>
          <w:szCs w:val="28"/>
        </w:rPr>
        <w:t xml:space="preserve"> разрешений на захоронение и подзахоронение </w:t>
      </w:r>
    </w:p>
    <w:p w:rsidR="00CB1345" w:rsidRPr="008D4149" w:rsidRDefault="00CB1345" w:rsidP="00CB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13C">
        <w:rPr>
          <w:rFonts w:ascii="Times New Roman" w:hAnsi="Times New Roman" w:cs="Times New Roman"/>
          <w:b/>
          <w:sz w:val="28"/>
          <w:szCs w:val="28"/>
        </w:rPr>
        <w:t>на гражданских кладбищах муниципального образования</w:t>
      </w:r>
    </w:p>
    <w:p w:rsidR="00CB1345" w:rsidRPr="008D4149" w:rsidRDefault="00CB1345" w:rsidP="00CB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55" w:rsidRPr="007E7A6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7E7A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>«Выдача разрешений на захоронение и подзахоронение на гражданских кладбищах муниципального образования</w:t>
      </w:r>
      <w:r w:rsidR="00652C8A">
        <w:rPr>
          <w:rFonts w:ascii="Times New Roman" w:hAnsi="Times New Roman" w:cs="Times New Roman"/>
          <w:sz w:val="28"/>
          <w:szCs w:val="28"/>
        </w:rPr>
        <w:t xml:space="preserve"> Старопольское сельское поселение</w:t>
      </w:r>
      <w:r w:rsidR="009766C6" w:rsidRPr="00A169CC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480D5F">
        <w:rPr>
          <w:rFonts w:ascii="Times New Roman" w:hAnsi="Times New Roman" w:cs="Times New Roman"/>
          <w:sz w:val="28"/>
          <w:szCs w:val="28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предоставление муниципальной услуги.</w:t>
      </w:r>
    </w:p>
    <w:p w:rsidR="00183EFE" w:rsidRPr="008D4149" w:rsidRDefault="009766C6" w:rsidP="00183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1.2.1. Муниципальную услугу предоставляет </w:t>
      </w:r>
      <w:r w:rsidR="00183EFE" w:rsidRPr="008D4149">
        <w:rPr>
          <w:rFonts w:ascii="Times New Roman" w:hAnsi="Times New Roman" w:cs="Times New Roman"/>
          <w:sz w:val="28"/>
          <w:szCs w:val="28"/>
        </w:rPr>
        <w:t>администраци</w:t>
      </w:r>
      <w:r w:rsidR="00183EFE">
        <w:rPr>
          <w:rFonts w:ascii="Times New Roman" w:hAnsi="Times New Roman" w:cs="Times New Roman"/>
          <w:sz w:val="28"/>
          <w:szCs w:val="28"/>
        </w:rPr>
        <w:t>я</w:t>
      </w:r>
      <w:r w:rsidR="00183EFE" w:rsidRPr="008D41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83EFE">
        <w:rPr>
          <w:rFonts w:ascii="Times New Roman" w:hAnsi="Times New Roman" w:cs="Times New Roman"/>
          <w:sz w:val="28"/>
          <w:szCs w:val="28"/>
        </w:rPr>
        <w:t xml:space="preserve">Старопольское сельское поселение Сланцевского муниципального района </w:t>
      </w:r>
      <w:r w:rsidR="00183EFE" w:rsidRPr="008D414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</w:t>
      </w:r>
      <w:r w:rsidR="00183EFE" w:rsidRPr="00223DE0">
        <w:rPr>
          <w:rFonts w:ascii="Times New Roman" w:hAnsi="Times New Roman" w:cs="Times New Roman"/>
          <w:sz w:val="28"/>
          <w:szCs w:val="28"/>
        </w:rPr>
        <w:t>Администрация</w:t>
      </w:r>
      <w:r w:rsidR="00183EFE" w:rsidRPr="008D4149">
        <w:rPr>
          <w:rFonts w:ascii="Times New Roman" w:hAnsi="Times New Roman" w:cs="Times New Roman"/>
          <w:sz w:val="28"/>
          <w:szCs w:val="28"/>
        </w:rPr>
        <w:t>).</w:t>
      </w:r>
    </w:p>
    <w:p w:rsidR="00183EFE" w:rsidRDefault="009766C6" w:rsidP="00183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</w:t>
      </w:r>
      <w:r w:rsidR="00183EFE">
        <w:rPr>
          <w:rFonts w:ascii="Times New Roman" w:hAnsi="Times New Roman" w:cs="Times New Roman"/>
          <w:sz w:val="28"/>
          <w:szCs w:val="28"/>
        </w:rPr>
        <w:t>2. О</w:t>
      </w:r>
      <w:r w:rsidRPr="00A169CC">
        <w:rPr>
          <w:rFonts w:ascii="Times New Roman" w:hAnsi="Times New Roman" w:cs="Times New Roman"/>
          <w:sz w:val="28"/>
          <w:szCs w:val="28"/>
        </w:rPr>
        <w:t xml:space="preserve">тветственным за предоставление муниципальной  услуги, является </w:t>
      </w:r>
      <w:r w:rsidR="00183EF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183EFE" w:rsidRPr="00223DE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83EFE">
        <w:rPr>
          <w:rFonts w:ascii="Times New Roman" w:hAnsi="Times New Roman" w:cs="Times New Roman"/>
          <w:sz w:val="28"/>
          <w:szCs w:val="28"/>
        </w:rPr>
        <w:t>специалист</w:t>
      </w:r>
      <w:r w:rsidR="00183EFE" w:rsidRPr="00223DE0">
        <w:rPr>
          <w:rFonts w:ascii="Times New Roman" w:hAnsi="Times New Roman" w:cs="Times New Roman"/>
          <w:sz w:val="28"/>
          <w:szCs w:val="28"/>
        </w:rPr>
        <w:t>)</w:t>
      </w:r>
      <w:r w:rsidR="00183EFE">
        <w:rPr>
          <w:rFonts w:ascii="Times New Roman" w:hAnsi="Times New Roman" w:cs="Times New Roman"/>
          <w:sz w:val="28"/>
          <w:szCs w:val="28"/>
        </w:rPr>
        <w:t>.</w:t>
      </w: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кладбищах муниципального образования</w:t>
      </w:r>
      <w:r w:rsidRPr="0030413C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183EFE" w:rsidRPr="008D414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EFE">
        <w:rPr>
          <w:rFonts w:ascii="Times New Roman" w:hAnsi="Times New Roman" w:cs="Times New Roman"/>
          <w:sz w:val="28"/>
          <w:szCs w:val="28"/>
        </w:rPr>
        <w:t xml:space="preserve">Старопольское сельское поселение Сланцевского муниципального района </w:t>
      </w:r>
      <w:r w:rsidR="00183EFE" w:rsidRPr="008D414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30413C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самоуправления, предоставляющий муниципальную услугу).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0C54D7">
        <w:rPr>
          <w:rFonts w:ascii="Times New Roman" w:hAnsi="Times New Roman" w:cs="Times New Roman"/>
          <w:sz w:val="28"/>
          <w:szCs w:val="28"/>
        </w:rPr>
        <w:t xml:space="preserve">, Отдела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480D5F">
        <w:rPr>
          <w:rFonts w:ascii="Times New Roman" w:hAnsi="Times New Roman" w:cs="Times New Roman"/>
          <w:sz w:val="28"/>
          <w:szCs w:val="28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 w:rsidR="00480D5F">
        <w:rPr>
          <w:rFonts w:ascii="Times New Roman" w:hAnsi="Times New Roman" w:cs="Times New Roman"/>
          <w:sz w:val="28"/>
          <w:szCs w:val="28"/>
        </w:rPr>
        <w:t>.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12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183EFE" w:rsidRPr="00897F98" w:rsidRDefault="005E3F07" w:rsidP="00183E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</w:t>
      </w:r>
      <w:r w:rsidR="00183EFE">
        <w:rPr>
          <w:rFonts w:ascii="Times New Roman" w:hAnsi="Times New Roman" w:cs="Times New Roman"/>
          <w:sz w:val="28"/>
          <w:szCs w:val="28"/>
        </w:rPr>
        <w:t xml:space="preserve"> </w:t>
      </w:r>
      <w:r w:rsidR="00183EFE" w:rsidRPr="004101E3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3" w:history="1">
        <w:r w:rsidR="00183EFE" w:rsidRPr="006C3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staropolskoe</w:t>
        </w:r>
        <w:r w:rsidR="00183EFE" w:rsidRPr="006C3F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83EFE" w:rsidRPr="006C3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83EFE" w:rsidRPr="006C3F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83EFE" w:rsidRPr="006C3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3EFE" w:rsidRPr="00877670">
        <w:rPr>
          <w:rFonts w:ascii="Times New Roman" w:hAnsi="Times New Roman" w:cs="Times New Roman"/>
          <w:sz w:val="28"/>
          <w:szCs w:val="28"/>
        </w:rPr>
        <w:t>.</w:t>
      </w:r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</w:t>
      </w:r>
      <w:r w:rsidRPr="000C54D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6C3FC3" w:rsidRDefault="005E3F07" w:rsidP="006C3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3">
        <w:rPr>
          <w:rFonts w:ascii="Times New Roman" w:hAnsi="Times New Roman" w:cs="Times New Roman"/>
          <w:sz w:val="28"/>
          <w:szCs w:val="28"/>
        </w:rPr>
        <w:t>Приём за</w:t>
      </w:r>
      <w:r w:rsidR="009C7F1C" w:rsidRPr="006C3FC3">
        <w:rPr>
          <w:rFonts w:ascii="Times New Roman" w:hAnsi="Times New Roman" w:cs="Times New Roman"/>
          <w:sz w:val="28"/>
          <w:szCs w:val="28"/>
        </w:rPr>
        <w:t xml:space="preserve">явителей в </w:t>
      </w:r>
      <w:r w:rsidR="00183EFE" w:rsidRPr="006C3FC3">
        <w:rPr>
          <w:rFonts w:ascii="Times New Roman" w:hAnsi="Times New Roman" w:cs="Times New Roman"/>
          <w:sz w:val="28"/>
          <w:szCs w:val="28"/>
        </w:rPr>
        <w:t>Администрации</w:t>
      </w:r>
      <w:r w:rsidR="009C7F1C" w:rsidRPr="006C3FC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C3FC3" w:rsidRPr="006C3FC3">
        <w:rPr>
          <w:rFonts w:ascii="Times New Roman" w:hAnsi="Times New Roman" w:cs="Times New Roman"/>
          <w:sz w:val="28"/>
          <w:szCs w:val="28"/>
        </w:rPr>
        <w:t xml:space="preserve"> специалист,</w:t>
      </w:r>
      <w:r w:rsidRPr="006C3FC3">
        <w:rPr>
          <w:rFonts w:ascii="Times New Roman" w:hAnsi="Times New Roman" w:cs="Times New Roman"/>
          <w:sz w:val="28"/>
          <w:szCs w:val="28"/>
        </w:rPr>
        <w:t xml:space="preserve"> </w:t>
      </w:r>
      <w:r w:rsidR="006C3FC3" w:rsidRPr="006C3FC3">
        <w:rPr>
          <w:rFonts w:ascii="Times New Roman" w:hAnsi="Times New Roman" w:cs="Times New Roman"/>
          <w:sz w:val="28"/>
          <w:szCs w:val="28"/>
        </w:rPr>
        <w:t>ответственный за делопроизводство, вопросы кадровой работы и нотариата  (далее – специалист).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</w:t>
      </w:r>
      <w:r w:rsidRPr="007E7A6D">
        <w:rPr>
          <w:rFonts w:ascii="Times New Roman" w:hAnsi="Times New Roman" w:cs="Times New Roman"/>
          <w:sz w:val="28"/>
          <w:szCs w:val="28"/>
        </w:rPr>
        <w:t>, указанному в приложении №</w:t>
      </w:r>
      <w:r w:rsidR="003A2631" w:rsidRPr="007E7A6D">
        <w:rPr>
          <w:rFonts w:ascii="Times New Roman" w:hAnsi="Times New Roman" w:cs="Times New Roman"/>
          <w:sz w:val="28"/>
          <w:szCs w:val="28"/>
        </w:rPr>
        <w:t xml:space="preserve"> 1</w:t>
      </w:r>
      <w:r w:rsidRPr="007E7A6D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должностное лицо </w:t>
      </w:r>
      <w:r w:rsidR="00183EFE">
        <w:rPr>
          <w:rFonts w:ascii="Times New Roman" w:hAnsi="Times New Roman" w:cs="Times New Roman"/>
          <w:sz w:val="28"/>
          <w:szCs w:val="28"/>
        </w:rPr>
        <w:t>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183EFE">
        <w:rPr>
          <w:rFonts w:ascii="Times New Roman" w:hAnsi="Times New Roman" w:cs="Times New Roman"/>
          <w:sz w:val="28"/>
          <w:szCs w:val="28"/>
        </w:rPr>
        <w:t>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 w:rsidR="00183EFE">
        <w:rPr>
          <w:rFonts w:ascii="Times New Roman" w:hAnsi="Times New Roman" w:cs="Times New Roman"/>
          <w:sz w:val="28"/>
          <w:szCs w:val="28"/>
        </w:rPr>
        <w:t>Администрации</w:t>
      </w:r>
      <w:r w:rsidR="00183EFE" w:rsidRPr="00A169CC">
        <w:rPr>
          <w:rFonts w:ascii="Times New Roman" w:hAnsi="Times New Roman" w:cs="Times New Roman"/>
          <w:sz w:val="28"/>
          <w:szCs w:val="28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="00183EFE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Pr="00511EFE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братья, родные сестры, внуки, дедушки, бабушки), иные </w:t>
      </w:r>
      <w:r w:rsidR="007A09C8"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</w:p>
    <w:p w:rsidR="005E3F07" w:rsidRPr="00511EFE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E90CD4"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04"/>
      <w:bookmarkEnd w:id="1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183EFE">
        <w:rPr>
          <w:rFonts w:ascii="Times New Roman" w:hAnsi="Times New Roman" w:cs="Times New Roman"/>
          <w:sz w:val="28"/>
          <w:szCs w:val="28"/>
        </w:rPr>
        <w:t>администрация Старопольского сельского поселения Сланцевского муниципального района Ленинградской области.</w:t>
      </w:r>
    </w:p>
    <w:p w:rsidR="00183EFE" w:rsidRPr="006C3FC3" w:rsidRDefault="00183EFE" w:rsidP="0018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C3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муниципальной  услуги, является специалист администрации, ответственный за делопроизводство, вопросы кадровой работы и нотариата  (далее – специалист).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084AC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5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</w:t>
      </w:r>
      <w:proofErr w:type="gramStart"/>
      <w:r w:rsidRPr="007A09C8">
        <w:rPr>
          <w:rFonts w:ascii="Times New Roman" w:hAnsi="Times New Roman" w:cs="Times New Roman"/>
          <w:sz w:val="28"/>
          <w:szCs w:val="28"/>
        </w:rPr>
        <w:t>;</w:t>
      </w:r>
      <w:r w:rsidR="00CF5F15" w:rsidRPr="007A09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F5F15" w:rsidRPr="007A09C8">
        <w:rPr>
          <w:rFonts w:ascii="Times New Roman" w:hAnsi="Times New Roman" w:cs="Times New Roman"/>
          <w:sz w:val="28"/>
          <w:szCs w:val="28"/>
        </w:rPr>
        <w:t>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152-ФЗ «О персональных данных» </w:t>
      </w:r>
      <w:r w:rsidRPr="007A09C8">
        <w:rPr>
          <w:rFonts w:ascii="Times New Roman" w:hAnsi="Times New Roman" w:cs="Times New Roman"/>
          <w:sz w:val="28"/>
          <w:szCs w:val="28"/>
        </w:rPr>
        <w:lastRenderedPageBreak/>
        <w:t>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084AC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3"/>
      <w:bookmarkEnd w:id="3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4"/>
      <w:bookmarkEnd w:id="4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8"/>
      <w:bookmarkStart w:id="8" w:name="Par139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="006A6F55"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433293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6)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="00433293"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1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пп.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2</w:t>
      </w:r>
      <w:r w:rsidRPr="00511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8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 w:rsidRPr="00511EFE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11E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 w:rsidRPr="00511EFE">
        <w:rPr>
          <w:rFonts w:ascii="Times New Roman" w:hAnsi="Times New Roman" w:cs="Times New Roman"/>
          <w:sz w:val="28"/>
          <w:szCs w:val="28"/>
        </w:rPr>
        <w:t>»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 xml:space="preserve"> 5</w:t>
      </w:r>
      <w:r w:rsidRPr="00511EFE">
        <w:rPr>
          <w:rFonts w:ascii="Times New Roman" w:hAnsi="Times New Roman" w:cs="Times New Roman"/>
          <w:sz w:val="28"/>
          <w:szCs w:val="28"/>
        </w:rPr>
        <w:t>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spellStart"/>
      <w:r w:rsidR="00463C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63C2B">
        <w:rPr>
          <w:rFonts w:ascii="Times New Roman" w:hAnsi="Times New Roman" w:cs="Times New Roman"/>
          <w:sz w:val="28"/>
          <w:szCs w:val="28"/>
        </w:rPr>
        <w:t xml:space="preserve">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7"/>
      <w:bookmarkEnd w:id="9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</w:t>
      </w:r>
      <w:r w:rsidR="002A59B2" w:rsidRPr="005E3F07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8"/>
      <w:bookmarkEnd w:id="10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9"/>
      <w:bookmarkEnd w:id="11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3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4"/>
      <w:bookmarkEnd w:id="13"/>
      <w:r>
        <w:rPr>
          <w:rFonts w:ascii="Times New Roman" w:hAnsi="Times New Roman" w:cs="Times New Roman"/>
          <w:sz w:val="28"/>
          <w:szCs w:val="28"/>
        </w:rPr>
        <w:t>8)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="006A6F55"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5"/>
      <w:bookmarkEnd w:id="14"/>
      <w:r w:rsidRPr="00511EFE">
        <w:rPr>
          <w:rFonts w:ascii="Times New Roman" w:hAnsi="Times New Roman" w:cs="Times New Roman"/>
          <w:sz w:val="28"/>
          <w:szCs w:val="28"/>
        </w:rPr>
        <w:t>9)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</w:t>
      </w:r>
      <w:r w:rsidR="00E90CD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E90CD4"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9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lastRenderedPageBreak/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2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9"/>
      <w:bookmarkEnd w:id="15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0"/>
      <w:bookmarkEnd w:id="16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1"/>
      <w:bookmarkEnd w:id="17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 w:rsidR="00C812BB"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 xml:space="preserve">–в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EB1068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1068">
        <w:rPr>
          <w:rFonts w:ascii="Times New Roman" w:eastAsia="Times New Roman" w:hAnsi="Times New Roman" w:cs="Times New Roman"/>
          <w:sz w:val="28"/>
          <w:szCs w:val="24"/>
        </w:rPr>
        <w:t xml:space="preserve">2.15.1. 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</w:t>
      </w:r>
      <w:proofErr w:type="gramStart"/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E4603E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325B5" w:rsidRPr="008601D8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</w:t>
      </w:r>
      <w:r w:rsidR="00E4603E" w:rsidRPr="008601D8">
        <w:rPr>
          <w:rFonts w:ascii="Times New Roman" w:hAnsi="Times New Roman" w:cs="Times New Roman"/>
          <w:sz w:val="28"/>
          <w:szCs w:val="28"/>
        </w:rPr>
        <w:t>)</w:t>
      </w:r>
      <w:r w:rsidR="004536B8">
        <w:rPr>
          <w:rFonts w:ascii="Times New Roman" w:hAnsi="Times New Roman" w:cs="Times New Roman"/>
          <w:sz w:val="28"/>
          <w:szCs w:val="28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2)</w:t>
      </w:r>
      <w:r w:rsidR="004D5A9C">
        <w:rPr>
          <w:rFonts w:ascii="Times New Roman" w:hAnsi="Times New Roman" w:cs="Times New Roman"/>
          <w:sz w:val="28"/>
          <w:szCs w:val="28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E4603E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</w:t>
      </w:r>
      <w:r w:rsidR="00EB106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E4603E" w:rsidRPr="008141F9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D5A9C">
        <w:rPr>
          <w:rFonts w:ascii="Times New Roman" w:hAnsi="Times New Roman" w:cs="Times New Roman"/>
          <w:sz w:val="28"/>
          <w:szCs w:val="28"/>
        </w:rPr>
        <w:t xml:space="preserve"> </w:t>
      </w:r>
      <w:r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</w:t>
      </w:r>
      <w:r w:rsidR="004D5A9C">
        <w:rPr>
          <w:rFonts w:ascii="Times New Roman" w:hAnsi="Times New Roman" w:cs="Times New Roman"/>
          <w:sz w:val="28"/>
          <w:szCs w:val="28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24"/>
      <w:bookmarkEnd w:id="18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Pr="006C3FC3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A019C4" w:rsidRPr="006C3FC3">
        <w:rPr>
          <w:rFonts w:ascii="Times New Roman" w:hAnsi="Times New Roman" w:cs="Times New Roman"/>
          <w:sz w:val="28"/>
          <w:szCs w:val="28"/>
        </w:rPr>
        <w:t>5</w:t>
      </w:r>
      <w:r w:rsidRPr="006C3FC3">
        <w:rPr>
          <w:rFonts w:ascii="Times New Roman" w:hAnsi="Times New Roman" w:cs="Times New Roman"/>
          <w:sz w:val="28"/>
          <w:szCs w:val="28"/>
        </w:rPr>
        <w:t xml:space="preserve"> к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</w:t>
      </w:r>
      <w:proofErr w:type="gramStart"/>
      <w:r w:rsidRPr="00102BD1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4536B8">
        <w:rPr>
          <w:rFonts w:ascii="Times New Roman" w:hAnsi="Times New Roman" w:cs="Times New Roman"/>
          <w:sz w:val="28"/>
          <w:szCs w:val="28"/>
        </w:rPr>
        <w:t>Администрации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4536B8">
        <w:rPr>
          <w:rFonts w:ascii="Times New Roman" w:hAnsi="Times New Roman" w:cs="Times New Roman"/>
          <w:sz w:val="28"/>
          <w:szCs w:val="28"/>
        </w:rPr>
        <w:t>Администрации</w:t>
      </w:r>
      <w:r w:rsidR="004536B8" w:rsidRPr="00102BD1">
        <w:rPr>
          <w:rFonts w:ascii="Times New Roman" w:hAnsi="Times New Roman" w:cs="Times New Roman"/>
          <w:sz w:val="28"/>
          <w:szCs w:val="28"/>
        </w:rPr>
        <w:t xml:space="preserve"> </w:t>
      </w:r>
      <w:r w:rsidR="002A59B2" w:rsidRPr="00102BD1">
        <w:rPr>
          <w:rFonts w:ascii="Times New Roman" w:hAnsi="Times New Roman" w:cs="Times New Roman"/>
          <w:sz w:val="28"/>
          <w:szCs w:val="28"/>
        </w:rPr>
        <w:t>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4536B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02BD1">
        <w:rPr>
          <w:rFonts w:ascii="Times New Roman" w:hAnsi="Times New Roman" w:cs="Times New Roman"/>
          <w:sz w:val="28"/>
          <w:szCs w:val="28"/>
        </w:rPr>
        <w:t xml:space="preserve">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lastRenderedPageBreak/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установление специалистом </w:t>
      </w:r>
      <w:r w:rsidR="004536B8">
        <w:rPr>
          <w:rFonts w:ascii="Times New Roman" w:hAnsi="Times New Roman" w:cs="Times New Roman"/>
          <w:sz w:val="28"/>
          <w:szCs w:val="28"/>
        </w:rPr>
        <w:t>Администрации</w:t>
      </w:r>
      <w:r w:rsidR="004536B8" w:rsidRPr="00102BD1">
        <w:rPr>
          <w:rFonts w:ascii="Times New Roman" w:hAnsi="Times New Roman" w:cs="Times New Roman"/>
          <w:sz w:val="28"/>
          <w:szCs w:val="28"/>
        </w:rPr>
        <w:t xml:space="preserve"> </w:t>
      </w:r>
      <w:r w:rsidRPr="00102BD1">
        <w:rPr>
          <w:rFonts w:ascii="Times New Roman" w:hAnsi="Times New Roman" w:cs="Times New Roman"/>
          <w:sz w:val="28"/>
          <w:szCs w:val="28"/>
        </w:rPr>
        <w:t>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59"/>
      <w:bookmarkEnd w:id="19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6A6F55" w:rsidRPr="00465B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A6F55" w:rsidRPr="00465BE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  <w:r w:rsidR="0045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269"/>
      <w:bookmarkEnd w:id="20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 должностное лицо </w:t>
      </w:r>
      <w:r w:rsidR="004536B8">
        <w:rPr>
          <w:rFonts w:ascii="Times New Roman" w:hAnsi="Times New Roman" w:cs="Times New Roman"/>
          <w:sz w:val="28"/>
          <w:szCs w:val="28"/>
        </w:rPr>
        <w:t>Администрации</w:t>
      </w:r>
      <w:r w:rsidR="004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 w:rsidR="004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Default="008601D8" w:rsidP="006C3FC3">
      <w:pPr>
        <w:pStyle w:val="a5"/>
        <w:tabs>
          <w:tab w:val="left" w:pos="142"/>
          <w:tab w:val="left" w:pos="284"/>
        </w:tabs>
        <w:spacing w:after="12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="0039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должен быть направлен ответ заявителю;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1" w:name="Par1"/>
      <w:bookmarkEnd w:id="21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FC3" w:rsidRDefault="006C3FC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Pr="00944077" w:rsidRDefault="00944077" w:rsidP="00944077">
      <w:pPr>
        <w:tabs>
          <w:tab w:val="left" w:pos="142"/>
          <w:tab w:val="left" w:pos="284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077">
        <w:rPr>
          <w:rFonts w:ascii="Times New Roman" w:hAnsi="Times New Roman" w:cs="Times New Roman"/>
          <w:bCs/>
          <w:sz w:val="20"/>
          <w:szCs w:val="20"/>
        </w:rPr>
        <w:t xml:space="preserve">по выдаче разрешений на захоронение </w:t>
      </w:r>
      <w:r w:rsidRPr="00944077">
        <w:rPr>
          <w:rFonts w:ascii="Times New Roman" w:hAnsi="Times New Roman" w:cs="Times New Roman"/>
          <w:sz w:val="20"/>
          <w:szCs w:val="20"/>
        </w:rPr>
        <w:t>и подзахоронение на гражданских кладбищах муниципального образования</w:t>
      </w:r>
    </w:p>
    <w:p w:rsidR="00944077" w:rsidRDefault="00944077" w:rsidP="00397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F" w:rsidRPr="000C28EE" w:rsidRDefault="003975BF" w:rsidP="00397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Администрации.</w:t>
      </w:r>
    </w:p>
    <w:p w:rsidR="003975BF" w:rsidRPr="000C28EE" w:rsidRDefault="003975BF" w:rsidP="00397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F" w:rsidRPr="000C28EE" w:rsidRDefault="003975BF" w:rsidP="00397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Pr="00C31D23">
        <w:rPr>
          <w:rFonts w:ascii="Times New Roman" w:hAnsi="Times New Roman"/>
          <w:sz w:val="28"/>
          <w:szCs w:val="28"/>
        </w:rPr>
        <w:t>188550, Ленинградская область, Сланцевский район, дер</w:t>
      </w:r>
      <w:proofErr w:type="gramStart"/>
      <w:r w:rsidRPr="00C31D23">
        <w:rPr>
          <w:rFonts w:ascii="Times New Roman" w:hAnsi="Times New Roman"/>
          <w:sz w:val="28"/>
          <w:szCs w:val="28"/>
        </w:rPr>
        <w:t>.С</w:t>
      </w:r>
      <w:proofErr w:type="gramEnd"/>
      <w:r w:rsidRPr="00C31D23">
        <w:rPr>
          <w:rFonts w:ascii="Times New Roman" w:hAnsi="Times New Roman"/>
          <w:sz w:val="28"/>
          <w:szCs w:val="28"/>
        </w:rPr>
        <w:t>тарополье, дом 8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5BF" w:rsidRPr="000C28EE" w:rsidRDefault="003975BF" w:rsidP="00397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Pr="00C31D23">
        <w:rPr>
          <w:rFonts w:ascii="Times New Roman" w:hAnsi="Times New Roman"/>
          <w:sz w:val="28"/>
          <w:szCs w:val="28"/>
        </w:rPr>
        <w:t>(81374)62347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5BF" w:rsidRPr="000C28EE" w:rsidRDefault="003975BF" w:rsidP="00397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C31D23">
        <w:rPr>
          <w:rFonts w:ascii="Times New Roman" w:hAnsi="Times New Roman"/>
          <w:sz w:val="28"/>
          <w:szCs w:val="28"/>
        </w:rPr>
        <w:t>(81374)62347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5BF" w:rsidRPr="000C28EE" w:rsidRDefault="003975BF" w:rsidP="003975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staropolskoe</w:t>
      </w:r>
      <w:proofErr w:type="spellEnd"/>
      <w:r w:rsidRPr="0028470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yanbex</w:t>
      </w:r>
      <w:proofErr w:type="spellEnd"/>
      <w:r w:rsidRPr="0028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5BF" w:rsidRPr="000C28EE" w:rsidRDefault="003975BF" w:rsidP="003975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F" w:rsidRPr="000C28EE" w:rsidRDefault="003975BF" w:rsidP="003975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3975BF" w:rsidRPr="000C28EE" w:rsidTr="003975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3975BF" w:rsidRPr="000C28EE" w:rsidTr="003975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3975BF" w:rsidRPr="000C28EE" w:rsidTr="003975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7B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12.00 до 12.48</w:t>
            </w:r>
          </w:p>
        </w:tc>
      </w:tr>
      <w:tr w:rsidR="003975BF" w:rsidRPr="000C28EE" w:rsidTr="003975B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7B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12.00 до 12.48</w:t>
            </w:r>
          </w:p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3975BF" w:rsidRPr="000C28EE" w:rsidRDefault="003975BF" w:rsidP="003975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F" w:rsidRPr="000C28EE" w:rsidRDefault="003975BF" w:rsidP="003975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3975BF" w:rsidRPr="000C28EE" w:rsidTr="003975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3975BF" w:rsidRPr="000C28EE" w:rsidTr="003975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3975BF" w:rsidRPr="000C28EE" w:rsidTr="003975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3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975BF" w:rsidRPr="000C28EE" w:rsidTr="003975B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975BF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до 1</w:t>
            </w:r>
            <w:r w:rsidRPr="0028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3975BF" w:rsidRPr="000C28EE" w:rsidRDefault="003975BF" w:rsidP="003975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3975BF" w:rsidRPr="000C28EE" w:rsidRDefault="003975BF" w:rsidP="003975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Par315"/>
      <w:bookmarkEnd w:id="22"/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2A59B2" w:rsidRPr="00465BE9" w:rsidRDefault="007E7A6D" w:rsidP="007E7A6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44077">
        <w:rPr>
          <w:rFonts w:ascii="Times New Roman" w:hAnsi="Times New Roman" w:cs="Times New Roman"/>
          <w:bCs/>
          <w:sz w:val="20"/>
          <w:szCs w:val="20"/>
        </w:rPr>
        <w:t xml:space="preserve">по выдаче разрешений на захоронение </w:t>
      </w:r>
      <w:r w:rsidRPr="00944077">
        <w:rPr>
          <w:rFonts w:ascii="Times New Roman" w:hAnsi="Times New Roman" w:cs="Times New Roman"/>
          <w:sz w:val="20"/>
          <w:szCs w:val="20"/>
        </w:rPr>
        <w:t>и подзахоронение на гражданских кладбищах муниципального образования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5BF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Старопольского сельского поселения</w:t>
      </w:r>
    </w:p>
    <w:p w:rsidR="003975BF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 муниципального района Ленинградской области</w:t>
      </w:r>
    </w:p>
    <w:p w:rsidR="003975BF" w:rsidRPr="00EE51D6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3975BF" w:rsidRPr="00E62683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268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заявителя/наименование организации)</w:t>
      </w: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проживания/места нахождения:</w:t>
      </w: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975BF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/почты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A6D" w:rsidRDefault="007E7A6D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32"/>
      <w:bookmarkEnd w:id="23"/>
    </w:p>
    <w:p w:rsidR="006A6F55" w:rsidRPr="007E7A6D" w:rsidRDefault="006A6F55" w:rsidP="002A5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E7A6D" w:rsidRDefault="006A6F55" w:rsidP="002A5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6D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на захоронение </w:t>
      </w:r>
      <w:r w:rsidR="002A59B2" w:rsidRPr="007E7A6D">
        <w:rPr>
          <w:rFonts w:ascii="Times New Roman" w:hAnsi="Times New Roman" w:cs="Times New Roman"/>
          <w:b/>
          <w:sz w:val="24"/>
          <w:szCs w:val="24"/>
        </w:rPr>
        <w:t xml:space="preserve">и подзахоронение </w:t>
      </w:r>
    </w:p>
    <w:p w:rsidR="006A6F55" w:rsidRPr="007E7A6D" w:rsidRDefault="002A59B2" w:rsidP="002A5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6D">
        <w:rPr>
          <w:rFonts w:ascii="Times New Roman" w:hAnsi="Times New Roman" w:cs="Times New Roman"/>
          <w:b/>
          <w:sz w:val="24"/>
          <w:szCs w:val="24"/>
        </w:rPr>
        <w:t>на гражданских кладбищах муниципального образования</w:t>
      </w:r>
    </w:p>
    <w:p w:rsidR="002A59B2" w:rsidRPr="007E7A6D" w:rsidRDefault="002A59B2" w:rsidP="002A59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 w:rsidP="007E7A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>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7E7A6D" w:rsidRDefault="006A6F55">
      <w:pPr>
        <w:pStyle w:val="ConsPlusNonformat"/>
        <w:jc w:val="both"/>
        <w:rPr>
          <w:rFonts w:ascii="Times New Roman" w:hAnsi="Times New Roman" w:cs="Times New Roman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E7A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</w:t>
      </w:r>
      <w:r w:rsidRPr="007E7A6D">
        <w:rPr>
          <w:rFonts w:ascii="Times New Roman" w:hAnsi="Times New Roman" w:cs="Times New Roman"/>
        </w:rPr>
        <w:t>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A6D" w:rsidRDefault="007E7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A6D" w:rsidRDefault="007E7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7E7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A6D">
        <w:rPr>
          <w:rFonts w:ascii="Times New Roman" w:hAnsi="Times New Roman" w:cs="Times New Roman"/>
          <w:b/>
          <w:sz w:val="24"/>
          <w:szCs w:val="24"/>
        </w:rPr>
        <w:t>П</w:t>
      </w:r>
      <w:r w:rsidR="006A6F55" w:rsidRPr="007E7A6D">
        <w:rPr>
          <w:rFonts w:ascii="Times New Roman" w:hAnsi="Times New Roman" w:cs="Times New Roman"/>
          <w:b/>
          <w:sz w:val="24"/>
          <w:szCs w:val="24"/>
        </w:rPr>
        <w:t>риложение:</w:t>
      </w:r>
      <w:r w:rsidR="006A6F55" w:rsidRPr="00465BE9">
        <w:rPr>
          <w:rFonts w:ascii="Times New Roman" w:hAnsi="Times New Roman" w:cs="Times New Roman"/>
          <w:sz w:val="24"/>
          <w:szCs w:val="24"/>
        </w:rPr>
        <w:t xml:space="preserve">  указываются   документы,  которые   заявитель  представляет  всоответствии с </w:t>
      </w:r>
      <w:hyperlink w:anchor="Par131" w:history="1">
        <w:r w:rsidR="006A6F55"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6A6F55"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4" w:name="Par357"/>
      <w:bookmarkEnd w:id="24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A6F55" w:rsidRPr="00465BE9" w:rsidRDefault="007E7A6D" w:rsidP="007E7A6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44077">
        <w:rPr>
          <w:rFonts w:ascii="Times New Roman" w:hAnsi="Times New Roman" w:cs="Times New Roman"/>
          <w:bCs/>
          <w:sz w:val="20"/>
          <w:szCs w:val="20"/>
        </w:rPr>
        <w:t xml:space="preserve">по выдаче разрешений на захоронение </w:t>
      </w:r>
      <w:r w:rsidRPr="00944077">
        <w:rPr>
          <w:rFonts w:ascii="Times New Roman" w:hAnsi="Times New Roman" w:cs="Times New Roman"/>
          <w:sz w:val="20"/>
          <w:szCs w:val="20"/>
        </w:rPr>
        <w:t>и подзахоронение на гражданских кладбищах муниципального образования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5BF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Старопольского сельского поселения</w:t>
      </w:r>
    </w:p>
    <w:p w:rsidR="003975BF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 муниципального района Ленинградской области</w:t>
      </w:r>
    </w:p>
    <w:p w:rsidR="003975BF" w:rsidRPr="00EE51D6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3975BF" w:rsidRPr="00E62683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68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заявителя/наименование организации)</w:t>
      </w: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проживания/места нахождения:</w:t>
      </w: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975BF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975BF" w:rsidRPr="00AD2759" w:rsidRDefault="003975BF" w:rsidP="0039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/почты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A6F55" w:rsidRPr="00465BE9" w:rsidRDefault="006A6F55" w:rsidP="00397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44E" w:rsidRDefault="00E4044E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372"/>
      <w:bookmarkEnd w:id="25"/>
    </w:p>
    <w:p w:rsidR="006A6F55" w:rsidRPr="00E4044E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4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6F55" w:rsidRPr="00E4044E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4E">
        <w:rPr>
          <w:rFonts w:ascii="Times New Roman" w:hAnsi="Times New Roman" w:cs="Times New Roman"/>
          <w:b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E4044E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4E">
        <w:rPr>
          <w:rFonts w:ascii="Times New Roman" w:hAnsi="Times New Roman" w:cs="Times New Roman"/>
          <w:b/>
          <w:sz w:val="24"/>
          <w:szCs w:val="24"/>
        </w:rPr>
        <w:t>захоронения, на участке в пределах ограды родственного места</w:t>
      </w:r>
      <w:r w:rsidR="00E4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44E">
        <w:rPr>
          <w:rFonts w:ascii="Times New Roman" w:hAnsi="Times New Roman" w:cs="Times New Roman"/>
          <w:b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3975BF" w:rsidRDefault="006A6F55" w:rsidP="003975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75B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3975BF" w:rsidRDefault="006A6F55" w:rsidP="003975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75BF">
        <w:rPr>
          <w:rFonts w:ascii="Times New Roman" w:hAnsi="Times New Roman" w:cs="Times New Roman"/>
          <w:sz w:val="18"/>
          <w:szCs w:val="18"/>
        </w:rPr>
        <w:t>(указать куда: в родственное захоронение или на участок  в пределах  ограды</w:t>
      </w:r>
      <w:r w:rsidR="003975BF">
        <w:rPr>
          <w:rFonts w:ascii="Times New Roman" w:hAnsi="Times New Roman" w:cs="Times New Roman"/>
          <w:sz w:val="18"/>
          <w:szCs w:val="18"/>
        </w:rPr>
        <w:t xml:space="preserve"> </w:t>
      </w:r>
      <w:r w:rsidRPr="003975BF">
        <w:rPr>
          <w:rFonts w:ascii="Times New Roman" w:hAnsi="Times New Roman" w:cs="Times New Roman"/>
          <w:sz w:val="18"/>
          <w:szCs w:val="18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3975BF" w:rsidRPr="003975BF" w:rsidRDefault="006A6F55" w:rsidP="003975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75BF">
        <w:rPr>
          <w:rFonts w:ascii="Times New Roman" w:hAnsi="Times New Roman" w:cs="Times New Roman"/>
          <w:sz w:val="18"/>
          <w:szCs w:val="18"/>
        </w:rPr>
        <w:t>(родственное отношение, Ф.И.О. ранее</w:t>
      </w:r>
      <w:r w:rsidR="003975BF">
        <w:rPr>
          <w:rFonts w:ascii="Times New Roman" w:hAnsi="Times New Roman" w:cs="Times New Roman"/>
          <w:sz w:val="18"/>
          <w:szCs w:val="18"/>
        </w:rPr>
        <w:t xml:space="preserve"> </w:t>
      </w:r>
      <w:r w:rsidR="003975BF" w:rsidRPr="003975BF">
        <w:rPr>
          <w:rFonts w:ascii="Times New Roman" w:hAnsi="Times New Roman" w:cs="Times New Roman"/>
          <w:sz w:val="18"/>
          <w:szCs w:val="18"/>
        </w:rPr>
        <w:t>захороненного лица)</w:t>
      </w:r>
    </w:p>
    <w:p w:rsidR="006A6F55" w:rsidRPr="003975BF" w:rsidRDefault="006A6F55" w:rsidP="003975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3975BF" w:rsidRDefault="00397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3975BF" w:rsidRDefault="003975BF" w:rsidP="003975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A6F55" w:rsidRPr="003975BF">
        <w:rPr>
          <w:rFonts w:ascii="Times New Roman" w:hAnsi="Times New Roman" w:cs="Times New Roman"/>
          <w:sz w:val="18"/>
          <w:szCs w:val="18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3975BF" w:rsidRDefault="006A6F55" w:rsidP="003975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75BF">
        <w:rPr>
          <w:rFonts w:ascii="Times New Roman" w:hAnsi="Times New Roman" w:cs="Times New Roman"/>
          <w:sz w:val="18"/>
          <w:szCs w:val="18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3975BF" w:rsidRDefault="006A6F55" w:rsidP="003975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75BF">
        <w:rPr>
          <w:rFonts w:ascii="Times New Roman" w:hAnsi="Times New Roman" w:cs="Times New Roman"/>
          <w:sz w:val="18"/>
          <w:szCs w:val="18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5BF" w:rsidRDefault="00397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A6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465BE9">
        <w:rPr>
          <w:rFonts w:ascii="Times New Roman" w:hAnsi="Times New Roman" w:cs="Times New Roman"/>
          <w:sz w:val="24"/>
          <w:szCs w:val="24"/>
        </w:rPr>
        <w:t xml:space="preserve">  указываются   документы, которые  заявитель   представляет   в</w:t>
      </w:r>
      <w:r w:rsidR="003975BF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E90CD4" w:rsidRDefault="007E7A6D" w:rsidP="007E7A6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44077">
        <w:rPr>
          <w:rFonts w:ascii="Times New Roman" w:hAnsi="Times New Roman" w:cs="Times New Roman"/>
          <w:bCs/>
          <w:sz w:val="20"/>
          <w:szCs w:val="20"/>
        </w:rPr>
        <w:t xml:space="preserve">по выдаче разрешений на захоронение </w:t>
      </w:r>
      <w:r w:rsidRPr="00944077">
        <w:rPr>
          <w:rFonts w:ascii="Times New Roman" w:hAnsi="Times New Roman" w:cs="Times New Roman"/>
          <w:sz w:val="20"/>
          <w:szCs w:val="20"/>
        </w:rPr>
        <w:t>и подзахоронение на гражданских кладбищах муниципального образования</w:t>
      </w:r>
    </w:p>
    <w:p w:rsidR="007E7A6D" w:rsidRDefault="007E7A6D" w:rsidP="007E7A6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7E7A6D" w:rsidRDefault="007E7A6D" w:rsidP="007E7A6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7E7A6D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</w:rPr>
      </w:pPr>
      <w:r w:rsidRPr="007E7A6D">
        <w:rPr>
          <w:rFonts w:ascii="Times New Roman" w:eastAsia="Calibri" w:hAnsi="Times New Roman" w:cs="Times New Roman"/>
          <w:b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7E7A6D" w:rsidRDefault="007E7A6D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7E7A6D" w:rsidRPr="00E90CD4" w:rsidRDefault="007E7A6D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E90CD4">
        <w:rPr>
          <w:rFonts w:ascii="Times New Roman" w:hAnsi="Times New Roman" w:cs="Times New Roman"/>
        </w:rPr>
        <w:t>5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7E7A6D" w:rsidRPr="008601D8" w:rsidRDefault="007E7A6D" w:rsidP="007E7A6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Default="007E7A6D" w:rsidP="007E7A6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44077">
        <w:rPr>
          <w:rFonts w:ascii="Times New Roman" w:hAnsi="Times New Roman" w:cs="Times New Roman"/>
          <w:bCs/>
          <w:sz w:val="20"/>
          <w:szCs w:val="20"/>
        </w:rPr>
        <w:t xml:space="preserve">по выдаче разрешений на захоронение </w:t>
      </w:r>
      <w:r w:rsidRPr="00944077">
        <w:rPr>
          <w:rFonts w:ascii="Times New Roman" w:hAnsi="Times New Roman" w:cs="Times New Roman"/>
          <w:sz w:val="20"/>
          <w:szCs w:val="20"/>
        </w:rPr>
        <w:t>и подзахоронение на гражданских кладбищах муниципального образования</w:t>
      </w:r>
    </w:p>
    <w:p w:rsidR="007E7A6D" w:rsidRPr="002A59B2" w:rsidRDefault="007E7A6D" w:rsidP="007E7A6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944077" w:rsidRDefault="00944077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по выдаче разрешений на захоронение и подзахоронение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944077" w:rsidRPr="00686D29" w:rsidTr="00944077">
        <w:trPr>
          <w:trHeight w:val="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77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запроса с необходимыми документами</w:t>
            </w:r>
          </w:p>
          <w:p w:rsidR="00944077" w:rsidRPr="00944077" w:rsidRDefault="00084AC5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4.2pt;margin-top:15.05pt;width:0;height:49.9pt;z-index:251661312" o:connectortype="straight">
                  <v:stroke endarrow="block"/>
                </v:shape>
              </w:pict>
            </w:r>
          </w:p>
        </w:tc>
      </w:tr>
      <w:tr w:rsidR="00944077" w:rsidRPr="00686D29" w:rsidTr="00944077">
        <w:trPr>
          <w:trHeight w:val="1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077" w:rsidRPr="00686D29" w:rsidTr="00944077">
        <w:trPr>
          <w:trHeight w:val="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7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запроса и приложенных документов</w:t>
            </w: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077" w:rsidRPr="00686D29" w:rsidTr="00944077">
        <w:trPr>
          <w:trHeight w:val="1"/>
        </w:trPr>
        <w:tc>
          <w:tcPr>
            <w:tcW w:w="8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077" w:rsidRPr="00944077" w:rsidRDefault="00084AC5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83.25pt;margin-top:.75pt;width:.15pt;height:46.9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301.25pt;margin-top:.6pt;width:0;height:46.9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e"/>
              <w:tblW w:w="7825" w:type="dxa"/>
              <w:tblLayout w:type="fixed"/>
              <w:tblLook w:val="04A0"/>
            </w:tblPr>
            <w:tblGrid>
              <w:gridCol w:w="3289"/>
              <w:gridCol w:w="1276"/>
              <w:gridCol w:w="3260"/>
            </w:tblGrid>
            <w:tr w:rsidR="00944077" w:rsidRPr="00944077" w:rsidTr="00944077">
              <w:trPr>
                <w:trHeight w:val="196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077" w:rsidRDefault="00944077" w:rsidP="009440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44077" w:rsidRPr="00944077" w:rsidRDefault="00944077" w:rsidP="009440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4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Оформление   разрешения   на захоронение (перезахоронение)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077" w:rsidRPr="00944077" w:rsidRDefault="00944077" w:rsidP="009440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077" w:rsidRDefault="00944077" w:rsidP="009440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44077" w:rsidRDefault="00944077" w:rsidP="009440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4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Направление мотивированного отказа в предоставлении  муниципальной услуги</w:t>
                  </w:r>
                </w:p>
                <w:p w:rsidR="00944077" w:rsidRPr="00944077" w:rsidRDefault="00944077" w:rsidP="009440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077" w:rsidRPr="00686D29" w:rsidTr="00944077">
        <w:trPr>
          <w:trHeight w:val="1"/>
        </w:trPr>
        <w:tc>
          <w:tcPr>
            <w:tcW w:w="8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077" w:rsidRPr="00944077" w:rsidRDefault="00084AC5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83.55pt;margin-top:2.1pt;width:0;height:43.6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77" w:rsidRPr="00944077" w:rsidRDefault="00944077" w:rsidP="0094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077" w:rsidRPr="00686D29" w:rsidTr="00944077">
        <w:trPr>
          <w:trHeight w:val="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077" w:rsidRPr="00944077" w:rsidRDefault="00944077" w:rsidP="0094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077" w:rsidRPr="00944077" w:rsidRDefault="00944077" w:rsidP="0094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77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 захоронение (перезахоронение) умершего в  могилу (на помещение урны с прахом в могилу) или  разрешения на  захоронение умершего в родственное место захоронения, на участке в пределах ограды родственного места захоронения заявителю</w:t>
            </w:r>
          </w:p>
          <w:p w:rsidR="00944077" w:rsidRPr="00944077" w:rsidRDefault="00944077" w:rsidP="0094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BE9" w:rsidRPr="002A59B2" w:rsidRDefault="00465BE9" w:rsidP="0094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465BE9" w:rsidRPr="002A59B2" w:rsidSect="00E4044E">
      <w:pgSz w:w="11906" w:h="16838"/>
      <w:pgMar w:top="1134" w:right="707" w:bottom="1134" w:left="1134" w:header="284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10" w:rsidRDefault="007C2A10" w:rsidP="007E7A6D">
      <w:pPr>
        <w:spacing w:after="0" w:line="240" w:lineRule="auto"/>
      </w:pPr>
      <w:r>
        <w:separator/>
      </w:r>
    </w:p>
  </w:endnote>
  <w:endnote w:type="continuationSeparator" w:id="0">
    <w:p w:rsidR="007C2A10" w:rsidRDefault="007C2A10" w:rsidP="007E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05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E7A6D" w:rsidRPr="00E4044E" w:rsidRDefault="00084AC5">
        <w:pPr>
          <w:pStyle w:val="af1"/>
          <w:jc w:val="right"/>
          <w:rPr>
            <w:sz w:val="16"/>
            <w:szCs w:val="16"/>
          </w:rPr>
        </w:pPr>
        <w:r w:rsidRPr="00E4044E">
          <w:rPr>
            <w:rFonts w:ascii="Times New Roman" w:hAnsi="Times New Roman" w:cs="Times New Roman"/>
          </w:rPr>
          <w:fldChar w:fldCharType="begin"/>
        </w:r>
        <w:r w:rsidR="007E7A6D" w:rsidRPr="00E4044E">
          <w:rPr>
            <w:rFonts w:ascii="Times New Roman" w:hAnsi="Times New Roman" w:cs="Times New Roman"/>
          </w:rPr>
          <w:instrText xml:space="preserve"> PAGE   \* MERGEFORMAT </w:instrText>
        </w:r>
        <w:r w:rsidRPr="00E4044E">
          <w:rPr>
            <w:rFonts w:ascii="Times New Roman" w:hAnsi="Times New Roman" w:cs="Times New Roman"/>
          </w:rPr>
          <w:fldChar w:fldCharType="separate"/>
        </w:r>
        <w:r w:rsidR="00877670">
          <w:rPr>
            <w:rFonts w:ascii="Times New Roman" w:hAnsi="Times New Roman" w:cs="Times New Roman"/>
            <w:noProof/>
          </w:rPr>
          <w:t>20</w:t>
        </w:r>
        <w:r w:rsidRPr="00E4044E">
          <w:rPr>
            <w:rFonts w:ascii="Times New Roman" w:hAnsi="Times New Roman" w:cs="Times New Roman"/>
          </w:rPr>
          <w:fldChar w:fldCharType="end"/>
        </w:r>
      </w:p>
    </w:sdtContent>
  </w:sdt>
  <w:p w:rsidR="007E7A6D" w:rsidRDefault="007E7A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10" w:rsidRDefault="007C2A10" w:rsidP="007E7A6D">
      <w:pPr>
        <w:spacing w:after="0" w:line="240" w:lineRule="auto"/>
      </w:pPr>
      <w:r>
        <w:separator/>
      </w:r>
    </w:p>
  </w:footnote>
  <w:footnote w:type="continuationSeparator" w:id="0">
    <w:p w:rsidR="007C2A10" w:rsidRDefault="007C2A10" w:rsidP="007E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1871"/>
    <w:multiLevelType w:val="hybridMultilevel"/>
    <w:tmpl w:val="7574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12A14"/>
    <w:rsid w:val="00042D75"/>
    <w:rsid w:val="00046550"/>
    <w:rsid w:val="00084AC5"/>
    <w:rsid w:val="000A1E0A"/>
    <w:rsid w:val="000C54D7"/>
    <w:rsid w:val="000E3239"/>
    <w:rsid w:val="00102BD1"/>
    <w:rsid w:val="00121E9B"/>
    <w:rsid w:val="00183EFE"/>
    <w:rsid w:val="001F458E"/>
    <w:rsid w:val="002428B1"/>
    <w:rsid w:val="002946E7"/>
    <w:rsid w:val="002A59B2"/>
    <w:rsid w:val="0030413C"/>
    <w:rsid w:val="00310B0D"/>
    <w:rsid w:val="003975BF"/>
    <w:rsid w:val="003A2631"/>
    <w:rsid w:val="00412926"/>
    <w:rsid w:val="00433293"/>
    <w:rsid w:val="004536B8"/>
    <w:rsid w:val="00463C2B"/>
    <w:rsid w:val="00465BE9"/>
    <w:rsid w:val="00470AD7"/>
    <w:rsid w:val="00480D5F"/>
    <w:rsid w:val="004C0DCD"/>
    <w:rsid w:val="004D3D6C"/>
    <w:rsid w:val="004D5A9C"/>
    <w:rsid w:val="004F52E0"/>
    <w:rsid w:val="00511347"/>
    <w:rsid w:val="00511EFE"/>
    <w:rsid w:val="00562712"/>
    <w:rsid w:val="00590D6E"/>
    <w:rsid w:val="005944B4"/>
    <w:rsid w:val="0059507F"/>
    <w:rsid w:val="005B05FF"/>
    <w:rsid w:val="005E3F07"/>
    <w:rsid w:val="005F4D09"/>
    <w:rsid w:val="00652C8A"/>
    <w:rsid w:val="00694D82"/>
    <w:rsid w:val="006A6F55"/>
    <w:rsid w:val="006C3FC3"/>
    <w:rsid w:val="007008A2"/>
    <w:rsid w:val="00750461"/>
    <w:rsid w:val="007A09C8"/>
    <w:rsid w:val="007A5559"/>
    <w:rsid w:val="007C2A10"/>
    <w:rsid w:val="007D0BA3"/>
    <w:rsid w:val="007D4FE3"/>
    <w:rsid w:val="007E7A6D"/>
    <w:rsid w:val="007F3E57"/>
    <w:rsid w:val="008141F9"/>
    <w:rsid w:val="008601D8"/>
    <w:rsid w:val="00877670"/>
    <w:rsid w:val="008832E9"/>
    <w:rsid w:val="008C6CA0"/>
    <w:rsid w:val="00906D4C"/>
    <w:rsid w:val="00911223"/>
    <w:rsid w:val="00944077"/>
    <w:rsid w:val="00953D3F"/>
    <w:rsid w:val="009766C6"/>
    <w:rsid w:val="00980D4B"/>
    <w:rsid w:val="009C7F1C"/>
    <w:rsid w:val="009F030F"/>
    <w:rsid w:val="00A019C4"/>
    <w:rsid w:val="00A169CC"/>
    <w:rsid w:val="00A33867"/>
    <w:rsid w:val="00AC7784"/>
    <w:rsid w:val="00AD05B8"/>
    <w:rsid w:val="00B0516C"/>
    <w:rsid w:val="00B325B5"/>
    <w:rsid w:val="00B4633A"/>
    <w:rsid w:val="00B7311D"/>
    <w:rsid w:val="00C0121C"/>
    <w:rsid w:val="00C17553"/>
    <w:rsid w:val="00C37301"/>
    <w:rsid w:val="00C812BB"/>
    <w:rsid w:val="00CB0B3A"/>
    <w:rsid w:val="00CB1345"/>
    <w:rsid w:val="00CD7191"/>
    <w:rsid w:val="00CF5F15"/>
    <w:rsid w:val="00D0225A"/>
    <w:rsid w:val="00E00691"/>
    <w:rsid w:val="00E343CD"/>
    <w:rsid w:val="00E4044E"/>
    <w:rsid w:val="00E4603E"/>
    <w:rsid w:val="00E53D25"/>
    <w:rsid w:val="00E53E26"/>
    <w:rsid w:val="00E71F11"/>
    <w:rsid w:val="00E77BB6"/>
    <w:rsid w:val="00E90CD4"/>
    <w:rsid w:val="00EB1068"/>
    <w:rsid w:val="00F16F3A"/>
    <w:rsid w:val="00F314D0"/>
    <w:rsid w:val="00F728C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nf">
    <w:name w:val="nf"/>
    <w:basedOn w:val="a"/>
    <w:rsid w:val="00C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4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E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E7A6D"/>
  </w:style>
  <w:style w:type="paragraph" w:styleId="af1">
    <w:name w:val="footer"/>
    <w:basedOn w:val="a"/>
    <w:link w:val="af2"/>
    <w:uiPriority w:val="99"/>
    <w:unhideWhenUsed/>
    <w:rsid w:val="007E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E7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polskoe@yandex.ru" TargetMode="External"/><Relationship Id="rId18" Type="http://schemas.openxmlformats.org/officeDocument/2006/relationships/hyperlink" Target="consultantplus://offline/ref=3A77F01302E6D3255CB22BFCFDF9F09096F5A3E880D24A77C5386B94FA944D067F228B59NAbBH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garantF1://7929266.549" TargetMode="External"/><Relationship Id="rId17" Type="http://schemas.openxmlformats.org/officeDocument/2006/relationships/hyperlink" Target="consultantplus://offline/ref=3A77F01302E6D3255CB22BFCFDF9F09096FAA3E086D54A77C5386B94FAN9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2E181D44A77C5386B94FAN9b4H" TargetMode="External"/><Relationship Id="rId20" Type="http://schemas.openxmlformats.org/officeDocument/2006/relationships/hyperlink" Target="consultantplus://offline/ref=3A77F01302E6D3255CB22BFCFDF9F09096FAA2E887D34A77C5386B94FA944D067F228B5CA8519D35NBb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680D34A77C5386B94FAN9b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77F01302E6D3255CB22BFCFDF9F09096FAA2E181D44A77C5386B94FAN9b4H" TargetMode="External"/><Relationship Id="rId19" Type="http://schemas.openxmlformats.org/officeDocument/2006/relationships/hyperlink" Target="consultantplus://offline/ref=3A77F01302E6D3255CB22BFCFDF9F09096F5A3E880D24A77C5386B94FA944D067F228B59NAb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5A3E087D04A77C5386B94FAN9b4H" TargetMode="External"/><Relationship Id="rId14" Type="http://schemas.openxmlformats.org/officeDocument/2006/relationships/hyperlink" Target="consultantplus://offline/ref=3A77F01302E6D3255CB22BFCFDF9F09095F5A6E48A851D75946D65N9b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8A60-3BE8-4CEA-B916-38F91ADD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20</Pages>
  <Words>7320</Words>
  <Characters>41729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Администрация Старополье</cp:lastModifiedBy>
  <cp:revision>10</cp:revision>
  <cp:lastPrinted>2016-02-26T07:09:00Z</cp:lastPrinted>
  <dcterms:created xsi:type="dcterms:W3CDTF">2015-11-17T16:30:00Z</dcterms:created>
  <dcterms:modified xsi:type="dcterms:W3CDTF">2016-02-26T07:09:00Z</dcterms:modified>
</cp:coreProperties>
</file>